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LESSON PLAN by _____</w:t>
      </w:r>
      <w:r>
        <w:rPr>
          <w:snapToGrid w:val="0"/>
        </w:rPr>
        <w:t xml:space="preserve">Jenny </w:t>
      </w:r>
      <w:proofErr w:type="spellStart"/>
      <w:r>
        <w:rPr>
          <w:snapToGrid w:val="0"/>
        </w:rPr>
        <w:t>Stiffler</w:t>
      </w:r>
      <w:proofErr w:type="spellEnd"/>
      <w:r>
        <w:rPr>
          <w:b/>
          <w:snapToGrid w:val="0"/>
        </w:rPr>
        <w:t>______________</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6480" w:right="-180" w:hanging="6480"/>
        <w:rPr>
          <w:b/>
          <w:snapToGrid w:val="0"/>
        </w:rPr>
      </w:pPr>
      <w:r>
        <w:rPr>
          <w:b/>
          <w:snapToGrid w:val="0"/>
        </w:rPr>
        <w:t>Lesson: _____</w:t>
      </w:r>
      <w:r>
        <w:rPr>
          <w:snapToGrid w:val="0"/>
        </w:rPr>
        <w:t>Indianapolis 500 Unit-Storytelling</w:t>
      </w:r>
      <w:r>
        <w:rPr>
          <w:b/>
          <w:snapToGrid w:val="0"/>
        </w:rPr>
        <w:t>____________</w:t>
      </w:r>
      <w:proofErr w:type="gramStart"/>
      <w:r>
        <w:rPr>
          <w:b/>
          <w:snapToGrid w:val="0"/>
        </w:rPr>
        <w:t>_  Length</w:t>
      </w:r>
      <w:proofErr w:type="gramEnd"/>
      <w:r>
        <w:rPr>
          <w:b/>
          <w:snapToGrid w:val="0"/>
        </w:rPr>
        <w:t xml:space="preserve"> __</w:t>
      </w:r>
      <w:r>
        <w:rPr>
          <w:snapToGrid w:val="0"/>
        </w:rPr>
        <w:t>30-45 minutes</w:t>
      </w:r>
      <w:r>
        <w:rPr>
          <w:b/>
          <w:snapToGrid w:val="0"/>
        </w:rPr>
        <w:t>___</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Age or Grade Intended ___</w:t>
      </w:r>
      <w:r>
        <w:rPr>
          <w:snapToGrid w:val="0"/>
        </w:rPr>
        <w:t>Fourth Grade___</w:t>
      </w:r>
    </w:p>
    <w:p w:rsidR="00391048" w:rsidRDefault="00391048" w:rsidP="00391048">
      <w:pPr>
        <w:spacing w:line="240" w:lineRule="auto"/>
        <w:ind w:right="-180"/>
        <w:rPr>
          <w:snapToGrid w:val="0"/>
        </w:rPr>
      </w:pPr>
      <w:r>
        <w:rPr>
          <w:b/>
          <w:snapToGrid w:val="0"/>
        </w:rPr>
        <w:t>Academic Standard(s)</w:t>
      </w:r>
      <w:r>
        <w:rPr>
          <w:snapToGrid w:val="0"/>
        </w:rPr>
        <w:t>:  Language Arts-4.7.11 Make Narrative Presentations that: relate ideas, observations, or memories about an event or experience, provide a context that allows the listener to imagine the circumstances of the event or experience, and provide insight into why the selected event or experience should be of interest to the audience.</w:t>
      </w:r>
    </w:p>
    <w:p w:rsidR="00391048" w:rsidRDefault="00391048" w:rsidP="00391048">
      <w:pPr>
        <w:spacing w:line="240" w:lineRule="auto"/>
        <w:ind w:right="-180"/>
        <w:rPr>
          <w:b/>
          <w:snapToGrid w:val="0"/>
        </w:rPr>
      </w:pPr>
      <w:r>
        <w:rPr>
          <w:snapToGrid w:val="0"/>
        </w:rPr>
        <w:t>History-4.1.13 Identify and describe important events and movements that changed the life in Indiana from the mid-twentieth century to the present.</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Performance Objectives: </w:t>
      </w:r>
      <w:r>
        <w:rPr>
          <w:snapToGrid w:val="0"/>
        </w:rPr>
        <w:t xml:space="preserve">After discussing good presentation skills, the students will give a short presentation using the presentation </w:t>
      </w:r>
      <w:proofErr w:type="gramStart"/>
      <w:r>
        <w:rPr>
          <w:snapToGrid w:val="0"/>
        </w:rPr>
        <w:t>skills  to</w:t>
      </w:r>
      <w:proofErr w:type="gramEnd"/>
      <w:r>
        <w:rPr>
          <w:snapToGrid w:val="0"/>
        </w:rPr>
        <w:t xml:space="preserve"> the class using their written narratives.</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 xml:space="preserve">Assessment: </w:t>
      </w:r>
      <w:r>
        <w:rPr>
          <w:snapToGrid w:val="0"/>
        </w:rPr>
        <w:t xml:space="preserve"> The teacher will use a checklist to grade the student’s presentations.  The teacher will also award points accordingly- 3 pts= perfect, 2 pts= complete, 1 pt= needs great </w:t>
      </w:r>
      <w:proofErr w:type="gramStart"/>
      <w:r>
        <w:rPr>
          <w:snapToGrid w:val="0"/>
        </w:rPr>
        <w:t>improvement ,</w:t>
      </w:r>
      <w:proofErr w:type="gramEnd"/>
      <w:r>
        <w:rPr>
          <w:snapToGrid w:val="0"/>
        </w:rPr>
        <w:t xml:space="preserve"> 0 pts= not attempted </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 xml:space="preserve">Checklist: </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t>Students give eye contact, Use appropriate speech, Uses Animation in their voice, Shows excitement with their work, Story told in order, and Completion.</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Advanced Preparation by Teacher:</w:t>
      </w:r>
      <w:r>
        <w:rPr>
          <w:snapToGrid w:val="0"/>
        </w:rPr>
        <w:t xml:space="preserve"> The teacher will need to have already assigned and completed the narratives for the Writing lesson of this unit.  The teacher will need to have a podium set up for the students if they chose to use it. The teacher will also have a video camera set up for the recording of the speeches.</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b/>
          <w:snapToGrid w:val="0"/>
        </w:rPr>
      </w:pPr>
      <w:r>
        <w:rPr>
          <w:b/>
          <w:snapToGrid w:val="0"/>
        </w:rPr>
        <w:t>Procedure:</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b/>
        <w:t>Introduction/Motivation:</w:t>
      </w:r>
      <w:r>
        <w:rPr>
          <w:snapToGrid w:val="0"/>
        </w:rPr>
        <w:t xml:space="preserve"> Ask the students if they know someone who can tell the best stories?  Have the students create a personal list of things that the best storyteller does when he or she tells a story.  Have the </w:t>
      </w:r>
      <w:proofErr w:type="gramStart"/>
      <w:r>
        <w:rPr>
          <w:snapToGrid w:val="0"/>
        </w:rPr>
        <w:t>students</w:t>
      </w:r>
      <w:proofErr w:type="gramEnd"/>
      <w:r>
        <w:rPr>
          <w:snapToGrid w:val="0"/>
        </w:rPr>
        <w:t xml:space="preserve"> think of their narratives and how they could tell these stories like the good storytellers.  Explain that the students will be doing these things when they share their narratives with the class. (Bloom’s Knowledge, Comprehension, Gardener’s Visual, Intrapersonal)</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r>
        <w:rPr>
          <w:b/>
          <w:snapToGrid w:val="0"/>
        </w:rPr>
        <w:t>Step-by-Step Plan:</w:t>
      </w:r>
      <w:r>
        <w:rPr>
          <w:snapToGrid w:val="0"/>
        </w:rPr>
        <w:t xml:space="preserve">  1. </w:t>
      </w:r>
      <w:proofErr w:type="gramStart"/>
      <w:r>
        <w:rPr>
          <w:snapToGrid w:val="0"/>
        </w:rPr>
        <w:t>The</w:t>
      </w:r>
      <w:proofErr w:type="gramEnd"/>
      <w:r>
        <w:rPr>
          <w:snapToGrid w:val="0"/>
        </w:rPr>
        <w:t xml:space="preserve"> teacher will present his/her narrative which was demonstrated in class.  The teacher will model a good storyteller and a bad storyteller.  After this has been modeled, the class will come up with a good storyteller traits page together with the guidance of the teacher. </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r>
        <w:rPr>
          <w:b/>
          <w:snapToGrid w:val="0"/>
        </w:rPr>
        <w:t>2.</w:t>
      </w:r>
      <w:r>
        <w:rPr>
          <w:snapToGrid w:val="0"/>
        </w:rPr>
        <w:t xml:space="preserve"> The students will get a copy of their graded narratives.  The students will be given 15 minutes to reread their narratives.  (Gardener’s Visual, Auditory, </w:t>
      </w:r>
      <w:proofErr w:type="gramStart"/>
      <w:r>
        <w:rPr>
          <w:snapToGrid w:val="0"/>
        </w:rPr>
        <w:t>Bloom’s  Application</w:t>
      </w:r>
      <w:proofErr w:type="gramEnd"/>
      <w:r>
        <w:rPr>
          <w:snapToGrid w:val="0"/>
        </w:rPr>
        <w:t>, Knowledge, Comprehension)</w:t>
      </w:r>
    </w:p>
    <w:p w:rsidR="00391048" w:rsidRPr="00B15D9D"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left="720" w:right="-180"/>
        <w:rPr>
          <w:snapToGrid w:val="0"/>
        </w:rPr>
      </w:pPr>
      <w:proofErr w:type="gramStart"/>
      <w:r>
        <w:rPr>
          <w:snapToGrid w:val="0"/>
        </w:rPr>
        <w:t>3.</w:t>
      </w:r>
      <w:r w:rsidRPr="00B15D9D">
        <w:rPr>
          <w:snapToGrid w:val="0"/>
        </w:rPr>
        <w:t>The</w:t>
      </w:r>
      <w:proofErr w:type="gramEnd"/>
      <w:r w:rsidRPr="00B15D9D">
        <w:rPr>
          <w:snapToGrid w:val="0"/>
        </w:rPr>
        <w:t xml:space="preserve"> students will be given ten more minutes to practice to themselves using the proper speaking skills.  The students will then take turns going to the front of the classroom and presenting their narratives to the class. (Bloom’s Application, Knowledge, Gardener’s Tactical, Visual.)</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snapToGrid w:val="0"/>
        </w:rPr>
        <w:lastRenderedPageBreak/>
        <w:tab/>
      </w:r>
      <w:r>
        <w:rPr>
          <w:b/>
          <w:snapToGrid w:val="0"/>
        </w:rPr>
        <w:t>Closure:</w:t>
      </w:r>
      <w:r>
        <w:rPr>
          <w:snapToGrid w:val="0"/>
        </w:rPr>
        <w:t xml:space="preserve">   At the end of the lesson, the students will use a sheet of paper folded into three sections to make a list of things that they did correctly, things they needed to improve on, and things that they forgot to do.  This will be turned in for a completion grade and a student created assessment which the teacher may need to collect for further information.</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Adaptations/Enrichment:</w:t>
      </w:r>
      <w:r>
        <w:rPr>
          <w:snapToGrid w:val="0"/>
        </w:rPr>
        <w:t xml:space="preserve"> The gifted students could present their narrative without the aid of their paper.  The students who struggle could be given a timeline of their narrative along with their copy of their narrative to help organize their thoughts.  These students could also draw a picture to help aid them in remembering their story.  The student who struggles to speak in </w:t>
      </w:r>
      <w:proofErr w:type="gramStart"/>
      <w:r>
        <w:rPr>
          <w:snapToGrid w:val="0"/>
        </w:rPr>
        <w:t>front  of</w:t>
      </w:r>
      <w:proofErr w:type="gramEnd"/>
      <w:r>
        <w:rPr>
          <w:snapToGrid w:val="0"/>
        </w:rPr>
        <w:t xml:space="preserve"> the class could record his/hers on camera and play it at a later time.</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  Did the students follow instructions?  Did I allow the proper amount of time?  </w:t>
      </w: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391048" w:rsidRDefault="00391048" w:rsidP="003910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40" w:lineRule="auto"/>
        <w:ind w:right="-180"/>
        <w:jc w:val="center"/>
        <w:rPr>
          <w:snapToGrid w:val="0"/>
        </w:rPr>
      </w:pPr>
    </w:p>
    <w:p w:rsidR="00ED31F8" w:rsidRDefault="00ED31F8"/>
    <w:sectPr w:rsidR="00ED31F8" w:rsidSect="00ED31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391048"/>
    <w:rsid w:val="00391048"/>
    <w:rsid w:val="00ED3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9D55-6FA1-4F88-AFAA-2480F737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Company>Manchester College</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2008-12-05T02:52:00Z</dcterms:created>
  <dcterms:modified xsi:type="dcterms:W3CDTF">2008-12-05T02:52:00Z</dcterms:modified>
</cp:coreProperties>
</file>